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FAF4E5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3E8">
        <w:rPr>
          <w:rFonts w:ascii="Arial" w:hAnsi="Arial" w:cs="Arial"/>
          <w:sz w:val="24"/>
          <w:szCs w:val="24"/>
        </w:rPr>
        <w:t>- Projeto de Lei nº 15/2025 que "Autoriza o chefe do Poder Executivo Municipal a firmar termo de fomento com a ASSOCIAÇÃO DE PAIS E AMIGOS DOS SURDOS DE SMOESTE –SC";</w:t>
      </w:r>
    </w:p>
    <w:p w14:paraId="72C3A924" w14:textId="77777777" w:rsidR="002663E8" w:rsidRDefault="002663E8" w:rsidP="00465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5DCF87E6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164E8E">
        <w:rPr>
          <w:rFonts w:ascii="Arial" w:hAnsi="Arial" w:cs="Arial"/>
          <w:sz w:val="24"/>
          <w:szCs w:val="24"/>
        </w:rPr>
        <w:t>1</w:t>
      </w:r>
      <w:r w:rsidR="002663E8">
        <w:rPr>
          <w:rFonts w:ascii="Arial" w:hAnsi="Arial" w:cs="Arial"/>
          <w:sz w:val="24"/>
          <w:szCs w:val="24"/>
        </w:rPr>
        <w:t>5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346E0F1F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0C214E">
        <w:rPr>
          <w:rFonts w:ascii="Arial" w:eastAsiaTheme="minorHAnsi" w:hAnsi="Arial" w:cs="Arial"/>
          <w:sz w:val="24"/>
          <w:szCs w:val="24"/>
        </w:rPr>
        <w:t>07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C2F5A5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B86FA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618E0F42" w14:textId="77777777" w:rsidR="002663E8" w:rsidRPr="002663E8" w:rsidRDefault="002663E8" w:rsidP="002663E8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</w:p>
    <w:p w14:paraId="21EC3982" w14:textId="77777777" w:rsidR="002663E8" w:rsidRPr="002663E8" w:rsidRDefault="002663E8" w:rsidP="002663E8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 w:rsidRPr="002663E8">
        <w:rPr>
          <w:rFonts w:ascii="Arial" w:eastAsiaTheme="minorHAnsi" w:hAnsi="Arial" w:cs="Arial"/>
          <w:sz w:val="24"/>
          <w:szCs w:val="24"/>
        </w:rPr>
        <w:t>- Projeto de Lei nº 15/2025 que "Autoriza o chefe do Poder Executivo Municipal a firmar termo de fomento com a ASSOCIAÇÃO DE PAIS E AMIGOS DOS SURDOS DE SMOESTE –SC";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95DF88D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0C214E">
        <w:rPr>
          <w:rFonts w:ascii="Arial" w:eastAsiaTheme="minorHAnsi" w:hAnsi="Arial" w:cs="Arial"/>
          <w:sz w:val="24"/>
          <w:szCs w:val="24"/>
        </w:rPr>
        <w:t>07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663E8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46FA5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2025-04-07T16:46:00Z</cp:lastPrinted>
  <dcterms:created xsi:type="dcterms:W3CDTF">2025-04-07T16:46:00Z</dcterms:created>
  <dcterms:modified xsi:type="dcterms:W3CDTF">2025-04-07T16:46:00Z</dcterms:modified>
</cp:coreProperties>
</file>